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 w:after="0" w:line="240" w:lineRule="auto"/>
        <w:ind w:left="27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2.5pt;height:99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8" w:after="0" w:line="322" w:lineRule="exact"/>
        <w:ind w:left="3262" w:right="1638" w:firstLine="-1419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89" w:lineRule="exact"/>
        <w:ind w:left="100" w:right="44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Malikhug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Nakataani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kunani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navut</w:t>
      </w:r>
      <w:r>
        <w:rPr>
          <w:rFonts w:ascii="Times New Roman" w:hAnsi="Times New Roman" w:cs="Times New Roman" w:eastAsia="Times New Roman"/>
          <w:sz w:val="26"/>
          <w:szCs w:val="26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2" w:lineRule="exact"/>
        <w:ind w:left="100" w:right="37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Piq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(“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Piq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t”),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uhaqh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kuat</w:t>
      </w:r>
      <w:r>
        <w:rPr>
          <w:rFonts w:ascii="Times New Roman" w:hAnsi="Times New Roman" w:cs="Times New Roman" w:eastAsia="Times New Roman"/>
          <w:sz w:val="26"/>
          <w:szCs w:val="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Naha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truction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mini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git</w:t>
      </w:r>
      <w:r>
        <w:rPr>
          <w:rFonts w:ascii="Times New Roman" w:hAnsi="Times New Roman" w:cs="Times New Roman" w:eastAsia="Times New Roman"/>
          <w:sz w:val="26"/>
          <w:szCs w:val="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6"/>
          <w:szCs w:val="2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(“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”)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83" w:lineRule="exact"/>
        <w:ind w:left="100" w:right="2960"/>
        <w:jc w:val="both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atuqnia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ut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aq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iq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qn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lu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iqa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ut</w:t>
      </w:r>
      <w:r>
        <w:rPr>
          <w:rFonts w:ascii="Times New Roman" w:hAnsi="Times New Roman" w:cs="Times New Roman" w:eastAsia="Times New Roman"/>
          <w:sz w:val="26"/>
          <w:szCs w:val="26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maqnut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tap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ununga</w:t>
      </w:r>
      <w:r>
        <w:rPr>
          <w:rFonts w:ascii="Times New Roman" w:hAnsi="Times New Roman" w:cs="Times New Roman" w:eastAsia="Times New Roman"/>
          <w:sz w:val="26"/>
          <w:szCs w:val="26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ang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6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620" w:bottom="280" w:left="1160" w:right="1100"/>
        </w:sectPr>
      </w:pPr>
      <w:rPr/>
    </w:p>
    <w:p>
      <w:pPr>
        <w:spacing w:before="29" w:after="0" w:line="236" w:lineRule="auto"/>
        <w:ind w:left="820" w:right="-65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Titiqat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Nappa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Inaa: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6" w:after="0" w:line="240" w:lineRule="auto"/>
        <w:ind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8BW-L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---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88" w:lineRule="exact"/>
        <w:ind w:right="-79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Lupin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23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8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8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</w:p>
    <w:p>
      <w:pPr>
        <w:spacing w:before="0" w:after="0" w:line="245" w:lineRule="exact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111.2341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939</w:t>
      </w:r>
    </w:p>
    <w:p>
      <w:pPr>
        <w:spacing w:before="0" w:after="0" w:line="250" w:lineRule="exact"/>
        <w:ind w:right="-20"/>
        <w:jc w:val="left"/>
        <w:tabs>
          <w:tab w:pos="23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ni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-</w:t>
      </w:r>
    </w:p>
    <w:p>
      <w:pPr>
        <w:spacing w:before="0" w:after="0" w:line="247" w:lineRule="exact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109.7194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7488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7791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1217</w:t>
      </w:r>
    </w:p>
    <w:p>
      <w:pPr>
        <w:spacing w:before="0" w:after="0" w:line="252" w:lineRule="exact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65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0308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8286</w:t>
      </w:r>
    </w:p>
    <w:p>
      <w:pPr>
        <w:jc w:val="left"/>
        <w:spacing w:after="0"/>
        <w:sectPr>
          <w:type w:val="continuous"/>
          <w:pgSz w:w="12240" w:h="15840"/>
          <w:pgMar w:top="620" w:bottom="280" w:left="1160" w:right="1100"/>
          <w:cols w:num="3" w:equalWidth="0">
            <w:col w:w="1771" w:space="1210"/>
            <w:col w:w="2535" w:space="345"/>
            <w:col w:w="4119"/>
          </w:cols>
        </w:sectPr>
      </w:pPr>
      <w:rPr/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82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Pit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uta: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Nutaq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6" w:after="0" w:line="240" w:lineRule="auto"/>
        <w:ind w:left="82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Qanurit</w:t>
      </w:r>
      <w:r>
        <w:rPr>
          <w:rFonts w:ascii="Times New Roman" w:hAnsi="Times New Roman" w:cs="Times New Roman" w:eastAsia="Times New Roman"/>
          <w:sz w:val="26"/>
          <w:szCs w:val="26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uni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“B”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Tuha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6"/>
          <w:szCs w:val="2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gnut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hatq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qtitiq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talvani</w:t>
      </w:r>
      <w:r>
        <w:rPr>
          <w:rFonts w:ascii="Times New Roman" w:hAnsi="Times New Roman" w:cs="Times New Roman" w:eastAsia="Times New Roman"/>
          <w:sz w:val="26"/>
          <w:szCs w:val="2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uanilu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iit</w:t>
      </w:r>
      <w:r>
        <w:rPr>
          <w:rFonts w:ascii="Times New Roman" w:hAnsi="Times New Roman" w:cs="Times New Roman" w:eastAsia="Times New Roman"/>
          <w:sz w:val="26"/>
          <w:szCs w:val="2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uvip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12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b/>
          <w:bCs/>
        </w:rPr>
        <w:t>2019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30" w:after="0" w:line="240" w:lineRule="auto"/>
        <w:ind w:left="78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talvung</w:t>
      </w:r>
      <w:r>
        <w:rPr>
          <w:rFonts w:ascii="Times New Roman" w:hAnsi="Times New Roman" w:cs="Times New Roman" w:eastAsia="Times New Roman"/>
          <w:sz w:val="26"/>
          <w:szCs w:val="26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Laisaliqut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nut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malir</w:t>
      </w:r>
      <w:r>
        <w:rPr>
          <w:rFonts w:ascii="Times New Roman" w:hAnsi="Times New Roman" w:cs="Times New Roman" w:eastAsia="Times New Roman"/>
          <w:sz w:val="26"/>
          <w:szCs w:val="26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Kat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8" w:lineRule="exact"/>
        <w:ind w:left="8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Titiraqaqvia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6"/>
          <w:szCs w:val="2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X0B</w:t>
      </w:r>
      <w:r>
        <w:rPr>
          <w:rFonts w:ascii="Times New Roman" w:hAnsi="Times New Roman" w:cs="Times New Roman" w:eastAsia="Times New Roman"/>
          <w:sz w:val="26"/>
          <w:szCs w:val="2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J0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5" w:lineRule="exact"/>
        <w:ind w:left="8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Hiv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auta: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6"/>
          <w:szCs w:val="26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kut: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(86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7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369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2" w:lineRule="exact"/>
        <w:ind w:left="8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Qarita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ak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FF"/>
          <w:spacing w:val="-17"/>
          <w:w w:val="100"/>
          <w:position w:val="-1"/>
        </w:rPr>
      </w:r>
      <w:hyperlink r:id="rId8"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lic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3"/>
            <w:w w:val="100"/>
            <w:u w:val="single" w:color="0000FF"/>
            <w:position w:val="-1"/>
          </w:rPr>
          <w:t>e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nsi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-1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w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b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-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en.ca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00"/>
            <w:spacing w:val="0"/>
            <w:w w:val="100"/>
            <w:position w:val="0"/>
          </w:rPr>
        </w:r>
      </w:hyperlink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98" w:lineRule="exact"/>
        <w:ind w:left="100" w:right="801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alva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ari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68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00FF"/>
          <w:position w:val="1"/>
        </w:rPr>
      </w:r>
      <w:hyperlink r:id="rId9"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ftp: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ftp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wb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  <w:position w:val="1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en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.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reg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ry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8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M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CE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EOU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  <w:position w:val="1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8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8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4"/>
            <w:w w:val="100"/>
            <w:u w:val="single" w:color="0000FF"/>
            <w:position w:val="1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4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Wa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er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rse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8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B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W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  <w:position w:val="1"/>
          </w:rPr>
          <w:t>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U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  <w:position w:val="1"/>
          </w:rPr>
          <w:t>----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position w:val="1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0000FF"/>
        </w:rPr>
      </w:r>
      <w:hyperlink r:id="rId10"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i%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truct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td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%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IC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2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0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  <w:t>1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  <w:t>9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  <w:u w:val="single" w:color="0000FF"/>
          </w:rPr>
          <w:t>/</w:t>
        </w:r>
        <w:r>
          <w:rPr>
            <w:rFonts w:ascii="Calibri" w:hAnsi="Calibri" w:cs="Calibri" w:eastAsia="Calibri"/>
            <w:sz w:val="22"/>
            <w:szCs w:val="22"/>
            <w:color w:val="0000FF"/>
            <w:spacing w:val="0"/>
            <w:w w:val="100"/>
          </w:rPr>
        </w:r>
        <w:r>
          <w:rPr>
            <w:rFonts w:ascii="Calibri" w:hAnsi="Calibri" w:cs="Calibri" w:eastAsia="Calibri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0" w:after="0" w:line="297" w:lineRule="exact"/>
        <w:ind w:left="8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Ken</w:t>
      </w:r>
      <w:r>
        <w:rPr>
          <w:rFonts w:ascii="Times New Roman" w:hAnsi="Times New Roman" w:cs="Times New Roman" w:eastAsia="Times New Roman"/>
          <w:sz w:val="26"/>
          <w:szCs w:val="26"/>
          <w:spacing w:val="10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ush,</w:t>
      </w:r>
      <w:r>
        <w:rPr>
          <w:rFonts w:ascii="Times New Roman" w:hAnsi="Times New Roman" w:cs="Times New Roman" w:eastAsia="Times New Roman"/>
          <w:sz w:val="26"/>
          <w:szCs w:val="26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aha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6"/>
          <w:szCs w:val="2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6"/>
          <w:szCs w:val="26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nilgit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3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Hiv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auta:</w:t>
      </w:r>
      <w:r>
        <w:rPr>
          <w:rFonts w:ascii="Times New Roman" w:hAnsi="Times New Roman" w:cs="Times New Roman" w:eastAsia="Times New Roman"/>
          <w:sz w:val="26"/>
          <w:szCs w:val="2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6"/>
          <w:szCs w:val="2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  <w:t>975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" w:after="0" w:line="293" w:lineRule="exact"/>
        <w:ind w:left="820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Qarita</w:t>
      </w:r>
      <w:r>
        <w:rPr>
          <w:rFonts w:ascii="Times New Roman" w:hAnsi="Times New Roman" w:cs="Times New Roman" w:eastAsia="Times New Roman"/>
          <w:sz w:val="26"/>
          <w:szCs w:val="26"/>
          <w:spacing w:val="5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ak</w:t>
      </w:r>
      <w:r>
        <w:rPr>
          <w:rFonts w:ascii="Times New Roman" w:hAnsi="Times New Roman" w:cs="Times New Roman" w:eastAsia="Times New Roman"/>
          <w:sz w:val="26"/>
          <w:szCs w:val="26"/>
          <w:spacing w:val="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6"/>
          <w:szCs w:val="26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6"/>
          <w:szCs w:val="26"/>
          <w:spacing w:val="-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FF"/>
          <w:spacing w:val="-17"/>
          <w:w w:val="100"/>
          <w:position w:val="-1"/>
        </w:rPr>
      </w:r>
      <w:hyperlink r:id="rId11"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ke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10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1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-7"/>
            <w:w w:val="100"/>
            <w:u w:val="single" w:color="0000FF"/>
            <w:position w:val="-1"/>
          </w:rPr>
          <w:t>y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-7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-1"/>
            <w:w w:val="100"/>
            <w:u w:val="single" w:color="0000FF"/>
            <w:position w:val="-1"/>
          </w:rPr>
          <w:t>@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ha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n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nincl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1"/>
            <w:w w:val="100"/>
            <w:u w:val="single" w:color="0000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5"/>
            <w:w w:val="100"/>
            <w:u w:val="single" w:color="0000FF"/>
            <w:position w:val="-1"/>
          </w:rPr>
          <w:t>o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5"/>
            <w:w w:val="100"/>
            <w:u w:val="single" w:color="0000FF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u w:val="single" w:color="0000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6"/>
            <w:szCs w:val="26"/>
            <w:color w:val="0000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6"/>
            <w:szCs w:val="26"/>
            <w:color w:val="000000"/>
            <w:spacing w:val="0"/>
            <w:w w:val="100"/>
            <w:position w:val="0"/>
          </w:rPr>
        </w:r>
      </w:hyperlink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1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58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17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0" w:lineRule="auto"/>
        <w:ind w:left="27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5.087773pt;height:40.1475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620" w:bottom="280" w:left="11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hyperlink" Target="mailto:licensing@nwb-oen.ca" TargetMode="External"/><Relationship Id="rId9" Type="http://schemas.openxmlformats.org/officeDocument/2006/relationships/hyperlink" Target="ftp://ftp.nwb-oen.ca/registry/8%20MISCELLANEOUS/8B/8BW%20-%20Watercourse/8BW-LUP----%20Nahanni%20Construction%20Ltd/1%20APPLICATION/2019/" TargetMode="External"/><Relationship Id="rId10" Type="http://schemas.openxmlformats.org/officeDocument/2006/relationships/hyperlink" Target="ftp://ftp.nwb-oen.ca/registry/8%20MISCELLANEOUS/8B/8BW%20-%20Watercourse/8BW-LUP----%20Nahanni%20Construction%20Ltd/1%20APPLICATION/2019/" TargetMode="External"/><Relationship Id="rId11" Type="http://schemas.openxmlformats.org/officeDocument/2006/relationships/hyperlink" Target="mailto:kenny@nahannincl.com" TargetMode="External"/><Relationship Id="rId1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dcterms:created xsi:type="dcterms:W3CDTF">2019-11-14T09:33:03Z</dcterms:created>
  <dcterms:modified xsi:type="dcterms:W3CDTF">2019-11-14T09:33:03Z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LastSaved">
    <vt:filetime>2019-11-14T00:00:00Z</vt:filetime>
  </property>
</Properties>
</file>